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C2A7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315925</wp:posOffset>
            </wp:positionH>
            <wp:positionV relativeFrom="paragraph">
              <wp:posOffset>70256</wp:posOffset>
            </wp:positionV>
            <wp:extent cx="5040021" cy="4344957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21" cy="434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8572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126"/>
        <w:gridCol w:w="1412"/>
        <w:gridCol w:w="998"/>
        <w:gridCol w:w="1411"/>
        <w:gridCol w:w="2072"/>
      </w:tblGrid>
      <w:tr w:rsidR="007F197D" w:rsidTr="007C2A70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F197D" w:rsidTr="007C2A70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C2A70">
            <w:pPr>
              <w:spacing w:after="0" w:line="240" w:lineRule="auto"/>
            </w:pPr>
            <w:r>
              <w:t xml:space="preserve">    </w:t>
            </w:r>
          </w:p>
          <w:p w:rsidR="007F197D" w:rsidRPr="00037C0C" w:rsidRDefault="00037C0C" w:rsidP="007C2A70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 w:rsidR="002A7FDF">
              <w:t>0033441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F8" w:rsidRDefault="007970F8" w:rsidP="007C2A70">
            <w:pPr>
              <w:spacing w:after="0" w:line="240" w:lineRule="auto"/>
            </w:pPr>
          </w:p>
          <w:p w:rsidR="007F197D" w:rsidRDefault="0045197F" w:rsidP="007C2A70">
            <w:pPr>
              <w:spacing w:after="0" w:line="240" w:lineRule="auto"/>
            </w:pPr>
            <w:r w:rsidRPr="0045197F">
              <w:t>0000606100E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45197F" w:rsidP="007C2A70">
            <w:pPr>
              <w:spacing w:after="0" w:line="240" w:lineRule="auto"/>
            </w:pPr>
            <w:r w:rsidRPr="0045197F">
              <w:t>Подшипник шариковый 20X42X12 мм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B3" w:rsidRDefault="007C2A70" w:rsidP="007C2A7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D=42</w:t>
            </w:r>
          </w:p>
          <w:p w:rsidR="007C2A70" w:rsidRDefault="007C2A70" w:rsidP="007C2A7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d=20</w:t>
            </w:r>
          </w:p>
          <w:p w:rsidR="007C2A70" w:rsidRPr="007C2A70" w:rsidRDefault="007C2A70" w:rsidP="007C2A7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h=12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7D" w:rsidRPr="002917F4" w:rsidRDefault="007F197D" w:rsidP="007C2A70">
            <w:pPr>
              <w:spacing w:after="0" w:line="240" w:lineRule="auto"/>
              <w:jc w:val="center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C2A70">
            <w:pPr>
              <w:spacing w:after="0" w:line="240" w:lineRule="auto"/>
            </w:pPr>
          </w:p>
          <w:p w:rsidR="005F20C4" w:rsidRPr="00D9765B" w:rsidRDefault="005F20C4" w:rsidP="007C2A70">
            <w:pPr>
              <w:spacing w:after="0" w:line="240" w:lineRule="auto"/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Pr="00976CFB" w:rsidRDefault="005F20C4" w:rsidP="007C2A70">
            <w:pPr>
              <w:spacing w:after="0" w:line="240" w:lineRule="auto"/>
            </w:pPr>
            <w:r>
              <w:t>К</w:t>
            </w:r>
            <w:r w:rsidR="007970F8" w:rsidRPr="007970F8">
              <w:t>ромкооблицовочный</w:t>
            </w:r>
            <w:r>
              <w:t xml:space="preserve"> станок </w:t>
            </w:r>
            <w:r w:rsidRPr="007970F8">
              <w:t xml:space="preserve"> </w:t>
            </w:r>
            <w:r>
              <w:t>Olimpic K400</w:t>
            </w:r>
          </w:p>
        </w:tc>
      </w:tr>
      <w:tr w:rsidR="007F197D" w:rsidTr="007C2A7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C2A7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</w:tr>
      <w:tr w:rsidR="007F197D" w:rsidTr="007C2A70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7D" w:rsidRDefault="007F197D" w:rsidP="007C2A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F197D" w:rsidRPr="00D9765B" w:rsidRDefault="007F197D" w:rsidP="007C2A7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SCM</w:t>
            </w: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97D" w:rsidRDefault="007F197D" w:rsidP="007C2A70">
            <w:pPr>
              <w:spacing w:after="0" w:line="240" w:lineRule="auto"/>
            </w:pPr>
          </w:p>
        </w:tc>
      </w:tr>
    </w:tbl>
    <w:p w:rsidR="001E182F" w:rsidRDefault="001E182F"/>
    <w:sectPr w:rsidR="001E182F" w:rsidSect="000D6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CF" w:rsidRDefault="003952CF" w:rsidP="003952CF">
      <w:pPr>
        <w:spacing w:after="0" w:line="240" w:lineRule="auto"/>
      </w:pPr>
      <w:r>
        <w:separator/>
      </w:r>
    </w:p>
  </w:endnote>
  <w:endnote w:type="continuationSeparator" w:id="0">
    <w:p w:rsidR="003952CF" w:rsidRDefault="003952CF" w:rsidP="0039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9B" w:rsidRDefault="000D6F9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9B" w:rsidRDefault="000D6F9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9B" w:rsidRDefault="000D6F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CF" w:rsidRDefault="003952CF" w:rsidP="003952CF">
      <w:pPr>
        <w:spacing w:after="0" w:line="240" w:lineRule="auto"/>
      </w:pPr>
      <w:r>
        <w:separator/>
      </w:r>
    </w:p>
  </w:footnote>
  <w:footnote w:type="continuationSeparator" w:id="0">
    <w:p w:rsidR="003952CF" w:rsidRDefault="003952CF" w:rsidP="0039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9B" w:rsidRDefault="000D6F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CF" w:rsidRPr="000D6F9B" w:rsidRDefault="000D6F9B" w:rsidP="000D6F9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5766308" wp14:editId="79C1F0A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9B" w:rsidRDefault="000D6F9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037C0C"/>
    <w:rsid w:val="000D6F9B"/>
    <w:rsid w:val="00151C99"/>
    <w:rsid w:val="001E182F"/>
    <w:rsid w:val="001E6197"/>
    <w:rsid w:val="00286E19"/>
    <w:rsid w:val="002917F4"/>
    <w:rsid w:val="002A7FDF"/>
    <w:rsid w:val="00304FB3"/>
    <w:rsid w:val="003952CF"/>
    <w:rsid w:val="0045197F"/>
    <w:rsid w:val="00460F48"/>
    <w:rsid w:val="0056614F"/>
    <w:rsid w:val="005B1B50"/>
    <w:rsid w:val="005F0DD2"/>
    <w:rsid w:val="005F20C4"/>
    <w:rsid w:val="006508C9"/>
    <w:rsid w:val="007970F8"/>
    <w:rsid w:val="0079730A"/>
    <w:rsid w:val="00797BBD"/>
    <w:rsid w:val="007A3E97"/>
    <w:rsid w:val="007A6255"/>
    <w:rsid w:val="007C2A70"/>
    <w:rsid w:val="007F197D"/>
    <w:rsid w:val="00827253"/>
    <w:rsid w:val="00886BB1"/>
    <w:rsid w:val="008F5378"/>
    <w:rsid w:val="00976CFB"/>
    <w:rsid w:val="00996EE9"/>
    <w:rsid w:val="00A841A2"/>
    <w:rsid w:val="00A97BAB"/>
    <w:rsid w:val="00AF5515"/>
    <w:rsid w:val="00BC768C"/>
    <w:rsid w:val="00BE7574"/>
    <w:rsid w:val="00D9765B"/>
    <w:rsid w:val="00E833FA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2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2C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2C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2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28</cp:revision>
  <dcterms:created xsi:type="dcterms:W3CDTF">2020-04-23T08:24:00Z</dcterms:created>
  <dcterms:modified xsi:type="dcterms:W3CDTF">2020-06-14T23:29:00Z</dcterms:modified>
</cp:coreProperties>
</file>